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312D" w14:textId="4B904133" w:rsidR="00392654" w:rsidRPr="00B24071" w:rsidRDefault="00392654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14:paraId="1DDE3B26" w14:textId="77777777" w:rsidR="00392654" w:rsidRPr="00B24071" w:rsidRDefault="00392654" w:rsidP="00B2407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53649F" w14:textId="071F586E" w:rsidR="003E59F9" w:rsidRPr="00B24071" w:rsidRDefault="003E59F9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обработку персональных данных при использовании сайта https://</w:t>
      </w:r>
      <w:r w:rsidR="00F0560F" w:rsidRPr="00B2407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begkmechte</w:t>
      </w:r>
      <w:r w:rsidR="00F0560F" w:rsidRPr="00B2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28.</w:t>
      </w:r>
      <w:r w:rsidR="00F0560F" w:rsidRPr="00B2407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ru</w:t>
      </w:r>
    </w:p>
    <w:p w14:paraId="049FDEA2" w14:textId="63D1F5F2" w:rsidR="00392654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br/>
        <w:t>На основании Федерального закона Российской Федерации от 27.07.2006 № 152-ФЗ «О персональных данных» я (далее – Пользователь) даю конкретное, предметное, информированное, сознательное и однозначное согласие на обработку своих персональных данных </w:t>
      </w:r>
      <w:r w:rsidR="00F0560F" w:rsidRPr="00B24071">
        <w:rPr>
          <w:rFonts w:ascii="Times New Roman" w:hAnsi="Times New Roman" w:cs="Times New Roman"/>
          <w:sz w:val="28"/>
          <w:szCs w:val="28"/>
        </w:rPr>
        <w:t>Амурской региональной физкультурно-спортивной общественной организацией Клуб любителей бега «Бег к мечте» (далее – КЛБ Бег к мечте) ОГРН 1172801013241, ИНН 2801236890 (далее Оператор, КЛБ Бег к мечте)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, находящемуся по юридическому адресу: </w:t>
      </w:r>
      <w:r w:rsidR="00F0560F" w:rsidRPr="00B24071">
        <w:rPr>
          <w:rFonts w:ascii="Times New Roman" w:hAnsi="Times New Roman" w:cs="Times New Roman"/>
          <w:sz w:val="28"/>
          <w:szCs w:val="28"/>
          <w:lang w:eastAsia="ru-RU"/>
        </w:rPr>
        <w:t>67500</w:t>
      </w:r>
      <w:r w:rsidR="00392654" w:rsidRPr="00B2407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0560F" w:rsidRPr="00B24071">
        <w:rPr>
          <w:rFonts w:ascii="Times New Roman" w:hAnsi="Times New Roman" w:cs="Times New Roman"/>
          <w:sz w:val="28"/>
          <w:szCs w:val="28"/>
          <w:lang w:eastAsia="ru-RU"/>
        </w:rPr>
        <w:t>Амурская область, город Благовещенск, улица Свободная 51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>, сайт Оператора: </w:t>
      </w:r>
      <w:hyperlink r:id="rId5" w:history="1">
        <w:r w:rsidR="00F0560F" w:rsidRPr="00B24071">
          <w:rPr>
            <w:rStyle w:val="Hyperlink0"/>
            <w:rFonts w:ascii="Times New Roman" w:hAnsi="Times New Roman" w:cs="Times New Roman"/>
            <w:sz w:val="28"/>
            <w:szCs w:val="28"/>
          </w:rPr>
          <w:t>https</w:t>
        </w:r>
        <w:r w:rsidR="00F0560F" w:rsidRPr="00B24071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F0560F" w:rsidRPr="00B24071">
          <w:rPr>
            <w:rStyle w:val="Hyperlink0"/>
            <w:rFonts w:ascii="Times New Roman" w:hAnsi="Times New Roman" w:cs="Times New Roman"/>
            <w:sz w:val="28"/>
            <w:szCs w:val="28"/>
          </w:rPr>
          <w:t>begkmecte</w:t>
        </w:r>
        <w:r w:rsidR="00F0560F" w:rsidRPr="00B24071">
          <w:rPr>
            <w:rStyle w:val="ac"/>
            <w:rFonts w:ascii="Times New Roman" w:hAnsi="Times New Roman" w:cs="Times New Roman"/>
            <w:sz w:val="28"/>
            <w:szCs w:val="28"/>
          </w:rPr>
          <w:t>28.</w:t>
        </w:r>
        <w:r w:rsidR="00F0560F" w:rsidRPr="00B24071">
          <w:rPr>
            <w:rStyle w:val="Hyperlink0"/>
            <w:rFonts w:ascii="Times New Roman" w:hAnsi="Times New Roman" w:cs="Times New Roman"/>
            <w:sz w:val="28"/>
            <w:szCs w:val="28"/>
          </w:rPr>
          <w:t>ru</w:t>
        </w:r>
      </w:hyperlink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 (далее – Сайт), а также подтверждаю факт ознакомления с Политикой обработки персональных данных </w:t>
      </w:r>
      <w:r w:rsidR="00F0560F" w:rsidRPr="00B24071">
        <w:rPr>
          <w:rFonts w:ascii="Times New Roman" w:hAnsi="Times New Roman" w:cs="Times New Roman"/>
          <w:sz w:val="28"/>
          <w:szCs w:val="28"/>
          <w:lang w:eastAsia="ru-RU"/>
        </w:rPr>
        <w:t>АРФСОО КЛБ «Бег к мечте»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</w:t>
      </w:r>
      <w:r w:rsidR="00F0560F" w:rsidRPr="00B24071">
        <w:rPr>
          <w:rFonts w:ascii="Times New Roman" w:hAnsi="Times New Roman" w:cs="Times New Roman"/>
          <w:sz w:val="28"/>
          <w:szCs w:val="28"/>
          <w:lang w:eastAsia="ru-RU"/>
        </w:rPr>
        <w:t>межрегионального соревнования по бегу по шоссе «Дальневосточная сотка»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>, размещенной на официальном Сайте Оператора в сети Интернет по адресу: </w:t>
      </w:r>
      <w:r w:rsidR="00392654" w:rsidRPr="00B24071">
        <w:rPr>
          <w:rFonts w:ascii="Times New Roman" w:hAnsi="Times New Roman" w:cs="Times New Roman"/>
          <w:sz w:val="28"/>
          <w:szCs w:val="28"/>
        </w:rPr>
        <w:t>https://begkmechte28.ru/events/sotka/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> и факт ознакомления с публичной офертой, размещенной по ссылке: </w:t>
      </w:r>
      <w:hyperlink r:id="rId6" w:history="1">
        <w:r w:rsidR="00392654" w:rsidRPr="00B24071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https://begkmechte28.ru/</w:t>
        </w:r>
      </w:hyperlink>
    </w:p>
    <w:p w14:paraId="4CED510E" w14:textId="33956065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Настоящие Согласие распространяется на следующие персональные данные</w:t>
      </w:r>
    </w:p>
    <w:p w14:paraId="474B75CE" w14:textId="540F5239" w:rsidR="003E59F9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14:paraId="1B312678" w14:textId="5E9C476D" w:rsidR="00B24071" w:rsidRPr="00B24071" w:rsidRDefault="00B24071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Дата рождения;</w:t>
      </w:r>
    </w:p>
    <w:p w14:paraId="34F33302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14:paraId="70F89F07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Номер телефона;</w:t>
      </w:r>
    </w:p>
    <w:p w14:paraId="0CF9BE71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Электронные данные (UTM-метки, IP-адрес, файлы cookie);</w:t>
      </w:r>
    </w:p>
    <w:p w14:paraId="640BA1EE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Информация об используемых устройствах, операционной системе, программном обеспечении (браузере), разрешении экрана используемого устройства, геолокации;</w:t>
      </w:r>
    </w:p>
    <w:p w14:paraId="2D502019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Информация об активности на сайте (дата, время и длительность активности, история активности, в том числе, события переходов между страницами сайта и по гиперссылкам, размещённым на сайте, процент просмотра страниц сайта).</w:t>
      </w:r>
    </w:p>
    <w:p w14:paraId="75EC237D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Аналитика действий физического лица на Сайте, сбор и обработка обезличенных данных о посетителях осуществляется с помощью сервисов интернет-статистики (Яндекс.Метрика).</w:t>
      </w:r>
    </w:p>
    <w:p w14:paraId="7F1A6C64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любых действий по отношению к моим персональным данным, которые необходимы для достижения указанных ниже целей, с использованием средств автоматизации или без таковых,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Оператора, и совершение иных действий, предусмотренных Федеральным законом от 27.07.2006 № 152-ФЗ «О персональных данных».</w:t>
      </w:r>
    </w:p>
    <w:p w14:paraId="66CE3A6A" w14:textId="77777777" w:rsidR="00392654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дается мной для следующих целей: оказание Пользователям услуг, обеспечение заключения, исполнения и прекращения договоров с Пользователями, в том числе с использованием технологических инструментов; </w:t>
      </w:r>
    </w:p>
    <w:p w14:paraId="7A6BEFC2" w14:textId="77777777" w:rsidR="00392654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регистрации Пользователей на </w:t>
      </w:r>
      <w:r w:rsidR="00392654" w:rsidRPr="00B24071">
        <w:rPr>
          <w:rFonts w:ascii="Times New Roman" w:hAnsi="Times New Roman" w:cs="Times New Roman"/>
          <w:sz w:val="28"/>
          <w:szCs w:val="28"/>
          <w:lang w:eastAsia="ru-RU"/>
        </w:rPr>
        <w:t>Спортивное мероприятие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; реализация Товаров Пользователям; </w:t>
      </w:r>
    </w:p>
    <w:p w14:paraId="563C022B" w14:textId="77777777" w:rsidR="00392654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Пользователям возможности для обратной связи с Оператором; коммуникация с Пользователями: направление уведомлений, электронных писем, информации и прочих сообщений; мониторинг Сайта Оператора: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7B851E4A" w14:textId="19D9DE90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предоставление доступа Пользователям к сервисам, информации и/или материалам, содержащимся на Сайте.</w:t>
      </w:r>
    </w:p>
    <w:p w14:paraId="3B3D3EC7" w14:textId="77777777" w:rsidR="00B24071" w:rsidRDefault="003E59F9" w:rsidP="00B240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Я осознаю и принимаю возможность размещения на страницах Сайта программного обеспечения третьих лиц, в результате чего такие лица могут получать обезличенные данные: ООО «Яндекс» (ИНН 7736207543, ОГРН 1027700229193, 119021, Россия, Москва, ул. Льва Толстого, д. 16), </w:t>
      </w:r>
      <w:r w:rsidR="00B2407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4071">
        <w:rPr>
          <w:rFonts w:ascii="Times New Roman" w:hAnsi="Times New Roman"/>
          <w:sz w:val="28"/>
          <w:szCs w:val="28"/>
        </w:rPr>
        <w:t>Государственное автономное учреждение Амурской области «Региональный центр спортивной подготовки» (ИНН 2801102181, ОГРН 1052800035331, Адрес: 675006, Амурская обл., г. Благовещенск, ул. Ленина, дом 160);</w:t>
      </w:r>
    </w:p>
    <w:p w14:paraId="2B49A24A" w14:textId="379E295E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8C27E9" w14:textId="0B6A8791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я также даю согласие на получение уведомлений о новых продуктах и услугах, специальных предложениях и различных событиях. Отказ от получения информационных сообщений осуществляется путем 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направления Оператору письма на адрес электронной почты </w:t>
      </w:r>
      <w:hyperlink r:id="rId7" w:history="1"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beg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k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mechte@mail.ru</w:t>
        </w:r>
      </w:hyperlink>
      <w:r w:rsidRPr="00B24071">
        <w:rPr>
          <w:rFonts w:ascii="Times New Roman" w:hAnsi="Times New Roman" w:cs="Times New Roman"/>
          <w:sz w:val="28"/>
          <w:szCs w:val="28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14:paraId="2C2E3ED6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Оператор может 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</w:t>
      </w:r>
    </w:p>
    <w:p w14:paraId="592682E5" w14:textId="77777777" w:rsidR="00392654" w:rsidRPr="00B24071" w:rsidRDefault="00392654" w:rsidP="00B24071">
      <w:pPr>
        <w:jc w:val="both"/>
        <w:rPr>
          <w:rFonts w:ascii="Times New Roman" w:hAnsi="Times New Roman" w:cs="Times New Roman"/>
          <w:sz w:val="28"/>
          <w:szCs w:val="28"/>
        </w:rPr>
      </w:pPr>
      <w:r w:rsidRPr="00B24071">
        <w:rPr>
          <w:rFonts w:ascii="Times New Roman" w:hAnsi="Times New Roman" w:cs="Times New Roman"/>
          <w:sz w:val="28"/>
          <w:szCs w:val="28"/>
        </w:rPr>
        <w:t>Моментом принятия Согласия является нажатие кнопки «Ознакомлен и согласен с обработкой и передачей персональных данных», а также нажатие на кнопку отправки электронного письма, содержащего персональные данные Пользователя, Участника на адрес корпоративной почты.</w:t>
      </w:r>
    </w:p>
    <w:p w14:paraId="3A5FDED4" w14:textId="02EFEB25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Согласие выдано без ограничения срока его действия, но не дольше, чем это предусмотрено законодательством Российской Федерации или необходимо для достижения целей обработки персональных данных.</w:t>
      </w:r>
    </w:p>
    <w:p w14:paraId="0AF44409" w14:textId="23D3CB5F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Условием прекращения обработки персональных данных также является получение Оператором письменного отзыва настоящего согласия, направленного по адресу электронной почты Оператора </w:t>
      </w:r>
      <w:hyperlink r:id="rId8" w:history="1"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beg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k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392654"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mechte@mail.ru</w:t>
        </w:r>
      </w:hyperlink>
      <w:r w:rsidRPr="00B24071">
        <w:rPr>
          <w:rFonts w:ascii="Times New Roman" w:hAnsi="Times New Roman" w:cs="Times New Roman"/>
          <w:sz w:val="28"/>
          <w:szCs w:val="28"/>
          <w:lang w:eastAsia="ru-RU"/>
        </w:rPr>
        <w:t> с пометкой «Отзыв согласия на обработку персональных данных» либо по юридическому адресу Оператора: </w:t>
      </w:r>
      <w:r w:rsidR="00392654" w:rsidRPr="00B24071">
        <w:rPr>
          <w:rFonts w:ascii="Times New Roman" w:hAnsi="Times New Roman" w:cs="Times New Roman"/>
          <w:sz w:val="28"/>
          <w:szCs w:val="28"/>
          <w:lang w:eastAsia="ru-RU"/>
        </w:rPr>
        <w:t>675000, Амурская область, город Благовещенск, улица Свободная 51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>. Обращение также может быть направлено в форме электронного документа и подписано электронной подписью в соответствии с законодательством РФ. Оператор прекращает обработку моих персональных данных и уничтожает их в срок, не превышающий 30 дней с даты поступления отзыва настоящего согласия. </w:t>
      </w:r>
    </w:p>
    <w:p w14:paraId="57E2B8A7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2FD2BF07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6417E5F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2AD3D66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72D6FF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BFF02E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FDC20B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B4A719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561374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9D5F1A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A261FA1" w14:textId="77777777" w:rsidR="00B24071" w:rsidRDefault="00B24071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99F9DF" w14:textId="69562DC0" w:rsidR="003E59F9" w:rsidRPr="00B24071" w:rsidRDefault="003E59F9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14:paraId="2313C76A" w14:textId="13982727" w:rsidR="003E59F9" w:rsidRPr="00B24071" w:rsidRDefault="003E59F9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D5FA75" w14:textId="1CF892AA" w:rsidR="003E59F9" w:rsidRPr="00B24071" w:rsidRDefault="003E59F9" w:rsidP="00B240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обработку персональных данных (сведений о состоянии здоровья) для участников забега в рамках </w:t>
      </w:r>
      <w:r w:rsidR="00392654" w:rsidRPr="00B2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межрегионального соревнования по бегу по шоссе «Дальневосточная сотка»</w:t>
      </w:r>
    </w:p>
    <w:p w14:paraId="6B536E5B" w14:textId="60BA0ACA" w:rsidR="00B24071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4071" w:rsidRPr="00B24071">
        <w:rPr>
          <w:rFonts w:ascii="Times New Roman" w:hAnsi="Times New Roman" w:cs="Times New Roman"/>
          <w:sz w:val="28"/>
          <w:szCs w:val="28"/>
          <w:lang w:eastAsia="ru-RU"/>
        </w:rPr>
        <w:t>На основании Федерального закона Российской Федерации от 27.07.2006 № 152-ФЗ «О персональных данных» я (далее – Пользователь) даю конкретное, предметное, информированное, сознательное и однозначное согласие на обработку своих персональных данных </w:t>
      </w:r>
      <w:r w:rsidR="00B24071" w:rsidRPr="00B24071">
        <w:rPr>
          <w:rFonts w:ascii="Times New Roman" w:hAnsi="Times New Roman" w:cs="Times New Roman"/>
          <w:sz w:val="28"/>
          <w:szCs w:val="28"/>
        </w:rPr>
        <w:t>Амурской региональной физкультурно-спортивной общественной организацией Клуб любителей бега «Бег к мечте» (далее – КЛБ Бег к мечте) ОГРН 1172801013241, ИНН 2801236890 (далее Оператор, КЛБ Бег к мечте)</w:t>
      </w:r>
      <w:r w:rsidR="00B24071" w:rsidRPr="00B24071">
        <w:rPr>
          <w:rFonts w:ascii="Times New Roman" w:hAnsi="Times New Roman" w:cs="Times New Roman"/>
          <w:sz w:val="28"/>
          <w:szCs w:val="28"/>
          <w:lang w:eastAsia="ru-RU"/>
        </w:rPr>
        <w:t>, находящемуся по юридическому адресу: 675000, Амурская область, город Благовещенск, улица Свободная 51, сайт Оператора: </w:t>
      </w:r>
      <w:hyperlink r:id="rId9" w:history="1">
        <w:r w:rsidR="00B24071" w:rsidRPr="00B24071">
          <w:rPr>
            <w:rStyle w:val="Hyperlink0"/>
            <w:rFonts w:ascii="Times New Roman" w:hAnsi="Times New Roman" w:cs="Times New Roman"/>
            <w:sz w:val="28"/>
            <w:szCs w:val="28"/>
          </w:rPr>
          <w:t>https</w:t>
        </w:r>
        <w:r w:rsidR="00B24071" w:rsidRPr="00B24071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B24071" w:rsidRPr="00B24071">
          <w:rPr>
            <w:rStyle w:val="Hyperlink0"/>
            <w:rFonts w:ascii="Times New Roman" w:hAnsi="Times New Roman" w:cs="Times New Roman"/>
            <w:sz w:val="28"/>
            <w:szCs w:val="28"/>
          </w:rPr>
          <w:t>begkmecte</w:t>
        </w:r>
        <w:r w:rsidR="00B24071" w:rsidRPr="00B24071">
          <w:rPr>
            <w:rStyle w:val="ac"/>
            <w:rFonts w:ascii="Times New Roman" w:hAnsi="Times New Roman" w:cs="Times New Roman"/>
            <w:sz w:val="28"/>
            <w:szCs w:val="28"/>
          </w:rPr>
          <w:t>28.</w:t>
        </w:r>
        <w:r w:rsidR="00B24071" w:rsidRPr="00B24071">
          <w:rPr>
            <w:rStyle w:val="Hyperlink0"/>
            <w:rFonts w:ascii="Times New Roman" w:hAnsi="Times New Roman" w:cs="Times New Roman"/>
            <w:sz w:val="28"/>
            <w:szCs w:val="28"/>
          </w:rPr>
          <w:t>ru</w:t>
        </w:r>
      </w:hyperlink>
      <w:r w:rsidR="00B24071" w:rsidRPr="00B24071">
        <w:rPr>
          <w:rFonts w:ascii="Times New Roman" w:hAnsi="Times New Roman" w:cs="Times New Roman"/>
          <w:sz w:val="28"/>
          <w:szCs w:val="28"/>
          <w:lang w:eastAsia="ru-RU"/>
        </w:rPr>
        <w:t> (далее – Сайт), а также подтверждаю факт ознакомления с Политикой обработки персональных данных АРФСОО КЛБ «Бег к мечте» в рамках межрегионального соревнования по бегу по шоссе «Дальневосточная сотка», размещенной на официальном Сайте Оператора в сети Интернет по адресу: </w:t>
      </w:r>
      <w:r w:rsidR="00B24071" w:rsidRPr="00B24071">
        <w:rPr>
          <w:rFonts w:ascii="Times New Roman" w:hAnsi="Times New Roman" w:cs="Times New Roman"/>
          <w:sz w:val="28"/>
          <w:szCs w:val="28"/>
        </w:rPr>
        <w:t>https://begkmechte28.ru/events/sotka/</w:t>
      </w:r>
      <w:r w:rsidR="00B24071" w:rsidRPr="00B24071">
        <w:rPr>
          <w:rFonts w:ascii="Times New Roman" w:hAnsi="Times New Roman" w:cs="Times New Roman"/>
          <w:sz w:val="28"/>
          <w:szCs w:val="28"/>
          <w:lang w:eastAsia="ru-RU"/>
        </w:rPr>
        <w:t> и факт ознакомления с публичной офертой, размещенной по ссылке: </w:t>
      </w:r>
      <w:hyperlink r:id="rId10" w:history="1">
        <w:r w:rsidR="00B24071" w:rsidRPr="00B24071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https://begkmechte28.ru/</w:t>
        </w:r>
      </w:hyperlink>
    </w:p>
    <w:p w14:paraId="7B2E0576" w14:textId="3CAAD968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Настоящие Согласие распространяется на следующие персональные данные</w:t>
      </w:r>
    </w:p>
    <w:p w14:paraId="2F9469E4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14:paraId="6BAF2A90" w14:textId="1E8CCD02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состоянии здоровья (заключение о состоянии здоровья / допуске к участию в </w:t>
      </w:r>
      <w:r w:rsidR="00B24071" w:rsidRPr="00B24071">
        <w:rPr>
          <w:rFonts w:ascii="Times New Roman" w:hAnsi="Times New Roman" w:cs="Times New Roman"/>
          <w:sz w:val="28"/>
          <w:szCs w:val="28"/>
          <w:lang w:eastAsia="ru-RU"/>
        </w:rPr>
        <w:t>забеге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A00D53E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любых действий по отношению к моим персональным данным, которые необходимы для достижения указанных ниже целей, с использованием средств автоматизации или без таковых, включая: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уничтожение персональных данных и совершение иных действий, предусмотренных Федеральным законом от 27.07.2006 № 152-ФЗ «О персональных данных».</w:t>
      </w:r>
    </w:p>
    <w:p w14:paraId="4D0179F9" w14:textId="7369164E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дается мной для следующих целей: оказание Участникам услуг; обеспечение регистрации Участников на </w:t>
      </w:r>
      <w:r w:rsidR="00B24071" w:rsidRPr="00B24071">
        <w:rPr>
          <w:rFonts w:ascii="Times New Roman" w:hAnsi="Times New Roman" w:cs="Times New Roman"/>
          <w:sz w:val="28"/>
          <w:szCs w:val="28"/>
          <w:lang w:eastAsia="ru-RU"/>
        </w:rPr>
        <w:t>забег</w:t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B1261D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Оператор может предоставить персональные данные Участника по запросу уполномоченных органов государственной власти РФ только по основаниям и в порядке, установленным законодательством РФ, в том числе при наличии оснований, предусмотренных п. 4 ст. 13 Федерального закона от 21.11.2011 N 323-ФЗ «Об основах охраны здоровья граждан в Российской Федерации».</w:t>
      </w:r>
    </w:p>
    <w:p w14:paraId="424EF12A" w14:textId="77777777" w:rsidR="00B24071" w:rsidRPr="00B24071" w:rsidRDefault="00B24071" w:rsidP="00B24071">
      <w:pPr>
        <w:jc w:val="both"/>
        <w:rPr>
          <w:rFonts w:ascii="Times New Roman" w:hAnsi="Times New Roman" w:cs="Times New Roman"/>
          <w:sz w:val="28"/>
          <w:szCs w:val="28"/>
        </w:rPr>
      </w:pPr>
      <w:r w:rsidRPr="00B24071">
        <w:rPr>
          <w:rFonts w:ascii="Times New Roman" w:hAnsi="Times New Roman" w:cs="Times New Roman"/>
          <w:sz w:val="28"/>
          <w:szCs w:val="28"/>
        </w:rPr>
        <w:t>Моментом принятия Согласия является нажатие кнопки «Ознакомлен и согласен с обработкой и передачей персональных данных», а также нажатие на кнопку отправки электронного письма, содержащего персональные данные Пользователя, Участника на адрес корпоративной почты.</w:t>
      </w:r>
    </w:p>
    <w:p w14:paraId="43100C83" w14:textId="665D8F30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Настоящее Согласие выдано без ограничения срока его действия, но не дольше, чем это предусмотрено законодательством Российской Федерации или необходимо для достижения целей обработки персональных данных.</w:t>
      </w:r>
    </w:p>
    <w:p w14:paraId="59BCDF98" w14:textId="2BF817CE" w:rsidR="003E59F9" w:rsidRPr="00B24071" w:rsidRDefault="00B24071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Условием прекращения обработки персональных данных также является получение Оператором письменного отзыва настоящего согласия, направленного по адресу электронной почты Оператора </w:t>
      </w:r>
      <w:hyperlink r:id="rId11" w:history="1">
        <w:r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beg</w:t>
        </w:r>
        <w:r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k</w:t>
        </w:r>
        <w:r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B24071">
          <w:rPr>
            <w:rStyle w:val="ad"/>
            <w:rFonts w:ascii="Times New Roman" w:hAnsi="Times New Roman" w:cs="Times New Roman"/>
            <w:sz w:val="28"/>
            <w:szCs w:val="28"/>
            <w:u w:val="none"/>
            <w:lang w:val="nl-NL"/>
          </w:rPr>
          <w:t>mechte@mail.ru</w:t>
        </w:r>
      </w:hyperlink>
      <w:r w:rsidRPr="00B24071">
        <w:rPr>
          <w:rFonts w:ascii="Times New Roman" w:hAnsi="Times New Roman" w:cs="Times New Roman"/>
          <w:sz w:val="28"/>
          <w:szCs w:val="28"/>
          <w:lang w:eastAsia="ru-RU"/>
        </w:rPr>
        <w:t> с пометкой «Отзыв согласия на обработку персональных данных» либо по юридическому адресу Оператора: 675000, Амурская область, город Благовещенск, улица Свободная 51.</w:t>
      </w:r>
      <w:r w:rsidR="003E59F9" w:rsidRPr="00B24071"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Обращение также может быть направлено в форме электронного документа и подписано электронной подписью в соответствии с законодательством РФ. Оператор прекращает обработку моих персональных данных и уничтожает их в срок, не превышающий 30 дней с даты поступления отзыва настоящего согласия. </w:t>
      </w:r>
    </w:p>
    <w:p w14:paraId="3DDABA89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2407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0B32FE54" w14:textId="77777777" w:rsidR="003E59F9" w:rsidRPr="00B24071" w:rsidRDefault="003E59F9" w:rsidP="00B2407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0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3E59F9" w:rsidRPr="00B2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CBE"/>
    <w:multiLevelType w:val="hybridMultilevel"/>
    <w:tmpl w:val="BBC62DF8"/>
    <w:styleLink w:val="17"/>
    <w:lvl w:ilvl="0" w:tplc="FC200D9A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3D4C0C78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BB28266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F7B22A68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3C6A109A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15888F8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0F987656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25DCAC72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396A270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" w15:restartNumberingAfterBreak="0">
    <w:nsid w:val="2CD47C49"/>
    <w:multiLevelType w:val="multilevel"/>
    <w:tmpl w:val="8C14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200D9"/>
    <w:multiLevelType w:val="multilevel"/>
    <w:tmpl w:val="85D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F4668"/>
    <w:multiLevelType w:val="multilevel"/>
    <w:tmpl w:val="82AE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A52E2"/>
    <w:multiLevelType w:val="multilevel"/>
    <w:tmpl w:val="01C6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B40FC"/>
    <w:multiLevelType w:val="hybridMultilevel"/>
    <w:tmpl w:val="BBC62DF8"/>
    <w:numStyleLink w:val="17"/>
  </w:abstractNum>
  <w:abstractNum w:abstractNumId="6" w15:restartNumberingAfterBreak="0">
    <w:nsid w:val="7000000F"/>
    <w:multiLevelType w:val="multilevel"/>
    <w:tmpl w:val="BA7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B1697"/>
    <w:multiLevelType w:val="multilevel"/>
    <w:tmpl w:val="A268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249999">
    <w:abstractNumId w:val="4"/>
  </w:num>
  <w:num w:numId="2" w16cid:durableId="1152332383">
    <w:abstractNumId w:val="6"/>
  </w:num>
  <w:num w:numId="3" w16cid:durableId="310406489">
    <w:abstractNumId w:val="2"/>
  </w:num>
  <w:num w:numId="4" w16cid:durableId="1650131818">
    <w:abstractNumId w:val="1"/>
  </w:num>
  <w:num w:numId="5" w16cid:durableId="1817867371">
    <w:abstractNumId w:val="3"/>
  </w:num>
  <w:num w:numId="6" w16cid:durableId="159778091">
    <w:abstractNumId w:val="7"/>
  </w:num>
  <w:num w:numId="7" w16cid:durableId="1686251132">
    <w:abstractNumId w:val="0"/>
  </w:num>
  <w:num w:numId="8" w16cid:durableId="169430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2"/>
    <w:rsid w:val="001F0984"/>
    <w:rsid w:val="00392654"/>
    <w:rsid w:val="003E59F9"/>
    <w:rsid w:val="004C66CA"/>
    <w:rsid w:val="00583AA2"/>
    <w:rsid w:val="00A03DC6"/>
    <w:rsid w:val="00B24071"/>
    <w:rsid w:val="00CE5771"/>
    <w:rsid w:val="00D25070"/>
    <w:rsid w:val="00D83F8F"/>
    <w:rsid w:val="00F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7095"/>
  <w15:chartTrackingRefBased/>
  <w15:docId w15:val="{136FC79C-BBA8-4153-8669-A0914E96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071"/>
  </w:style>
  <w:style w:type="paragraph" w:styleId="1">
    <w:name w:val="heading 1"/>
    <w:basedOn w:val="a"/>
    <w:next w:val="a"/>
    <w:link w:val="10"/>
    <w:uiPriority w:val="9"/>
    <w:qFormat/>
    <w:rsid w:val="0058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A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A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A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A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A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A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A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A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A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3AA2"/>
    <w:rPr>
      <w:b/>
      <w:bCs/>
      <w:smallCaps/>
      <w:color w:val="0F4761" w:themeColor="accent1" w:themeShade="BF"/>
      <w:spacing w:val="5"/>
    </w:rPr>
  </w:style>
  <w:style w:type="character" w:customStyle="1" w:styleId="ac">
    <w:name w:val="Ссылка"/>
    <w:rsid w:val="00F0560F"/>
    <w:rPr>
      <w:outline w:val="0"/>
      <w:color w:val="467886"/>
      <w:u w:val="single" w:color="467886"/>
    </w:rPr>
  </w:style>
  <w:style w:type="character" w:customStyle="1" w:styleId="Hyperlink0">
    <w:name w:val="Hyperlink.0"/>
    <w:basedOn w:val="ac"/>
    <w:rsid w:val="00F0560F"/>
    <w:rPr>
      <w:outline w:val="0"/>
      <w:color w:val="467886"/>
      <w:u w:val="single" w:color="467886"/>
      <w:lang w:val="en-US"/>
    </w:rPr>
  </w:style>
  <w:style w:type="character" w:styleId="ad">
    <w:name w:val="Hyperlink"/>
    <w:basedOn w:val="a0"/>
    <w:uiPriority w:val="99"/>
    <w:unhideWhenUsed/>
    <w:rsid w:val="0039265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2654"/>
    <w:rPr>
      <w:color w:val="605E5C"/>
      <w:shd w:val="clear" w:color="auto" w:fill="E1DFDD"/>
    </w:rPr>
  </w:style>
  <w:style w:type="numbering" w:customStyle="1" w:styleId="17">
    <w:name w:val="Импортированный стиль 17"/>
    <w:rsid w:val="00B2407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_k_mecht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g_k_mechte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gkmechte28.ru/" TargetMode="External"/><Relationship Id="rId11" Type="http://schemas.openxmlformats.org/officeDocument/2006/relationships/hyperlink" Target="mailto:beg_k_mechte@mail.ru" TargetMode="External"/><Relationship Id="rId5" Type="http://schemas.openxmlformats.org/officeDocument/2006/relationships/hyperlink" Target="https://begkmecte28.ru" TargetMode="External"/><Relationship Id="rId10" Type="http://schemas.openxmlformats.org/officeDocument/2006/relationships/hyperlink" Target="https://begkmechte28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gkmecte2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1099</Words>
  <Characters>8102</Characters>
  <Application>Microsoft Office Word</Application>
  <DocSecurity>0</DocSecurity>
  <Lines>165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Дубчак</dc:creator>
  <cp:keywords/>
  <dc:description/>
  <cp:lastModifiedBy>Ирина Дубчак</cp:lastModifiedBy>
  <cp:revision>4</cp:revision>
  <dcterms:created xsi:type="dcterms:W3CDTF">2026-01-27T02:13:00Z</dcterms:created>
  <dcterms:modified xsi:type="dcterms:W3CDTF">2026-01-27T10:57:00Z</dcterms:modified>
</cp:coreProperties>
</file>